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EF040" w14:textId="77777777" w:rsidR="00DE5F68" w:rsidRDefault="00871649" w:rsidP="00DE5F68">
      <w:pPr>
        <w:pStyle w:val="a"/>
      </w:pPr>
      <w:r>
        <w:t>Карточная игра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19"/>
        <w:gridCol w:w="6435"/>
      </w:tblGrid>
      <w:tr w:rsidR="00DE5F68" w14:paraId="58000FB9" w14:textId="77777777" w:rsidTr="00060310">
        <w:tc>
          <w:tcPr>
            <w:tcW w:w="3419" w:type="dxa"/>
            <w:shd w:val="clear" w:color="auto" w:fill="auto"/>
          </w:tcPr>
          <w:p w14:paraId="6EF3BAA3" w14:textId="77777777" w:rsidR="00DE5F68" w:rsidRDefault="00DE5F68" w:rsidP="00060310">
            <w:pPr>
              <w:pStyle w:val="aa"/>
            </w:pPr>
            <w:r>
              <w:t>Имя входного файла:</w:t>
            </w:r>
          </w:p>
        </w:tc>
        <w:tc>
          <w:tcPr>
            <w:tcW w:w="6435" w:type="dxa"/>
            <w:shd w:val="clear" w:color="auto" w:fill="auto"/>
          </w:tcPr>
          <w:p w14:paraId="174BF4EE" w14:textId="77777777" w:rsidR="00DE5F68" w:rsidRPr="00871649" w:rsidRDefault="00871649" w:rsidP="0006031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Стандартный ввод</w:t>
            </w:r>
          </w:p>
        </w:tc>
      </w:tr>
      <w:tr w:rsidR="00DE5F68" w14:paraId="475A6A99" w14:textId="77777777" w:rsidTr="00060310">
        <w:tc>
          <w:tcPr>
            <w:tcW w:w="3419" w:type="dxa"/>
            <w:shd w:val="clear" w:color="auto" w:fill="auto"/>
          </w:tcPr>
          <w:p w14:paraId="15680E11" w14:textId="77777777" w:rsidR="00DE5F68" w:rsidRDefault="00DE5F68" w:rsidP="00060310">
            <w:pPr>
              <w:pStyle w:val="aa"/>
            </w:pPr>
            <w:r>
              <w:t>Имя выходного файла:</w:t>
            </w:r>
          </w:p>
        </w:tc>
        <w:tc>
          <w:tcPr>
            <w:tcW w:w="6435" w:type="dxa"/>
            <w:shd w:val="clear" w:color="auto" w:fill="auto"/>
          </w:tcPr>
          <w:p w14:paraId="53F05E31" w14:textId="77777777" w:rsidR="00DE5F68" w:rsidRPr="00871649" w:rsidRDefault="00871649" w:rsidP="0006031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Стандартный вывод</w:t>
            </w:r>
          </w:p>
        </w:tc>
      </w:tr>
      <w:tr w:rsidR="00DE5F68" w14:paraId="7E005540" w14:textId="77777777" w:rsidTr="00060310">
        <w:tc>
          <w:tcPr>
            <w:tcW w:w="3419" w:type="dxa"/>
            <w:shd w:val="clear" w:color="auto" w:fill="auto"/>
          </w:tcPr>
          <w:p w14:paraId="72B83F87" w14:textId="77777777" w:rsidR="00DE5F68" w:rsidRDefault="00DE5F68" w:rsidP="00060310">
            <w:pPr>
              <w:pStyle w:val="aa"/>
            </w:pPr>
            <w:r>
              <w:t>Ограничение по времени:</w:t>
            </w:r>
          </w:p>
        </w:tc>
        <w:tc>
          <w:tcPr>
            <w:tcW w:w="6435" w:type="dxa"/>
            <w:shd w:val="clear" w:color="auto" w:fill="auto"/>
          </w:tcPr>
          <w:p w14:paraId="216A16FB" w14:textId="77777777" w:rsidR="00DE5F68" w:rsidRPr="00F17947" w:rsidRDefault="00DE5F68" w:rsidP="00060310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 xml:space="preserve"> секунда</w:t>
            </w:r>
          </w:p>
        </w:tc>
      </w:tr>
      <w:tr w:rsidR="00DE5F68" w14:paraId="6D2F1E8F" w14:textId="77777777" w:rsidTr="00060310">
        <w:tc>
          <w:tcPr>
            <w:tcW w:w="3419" w:type="dxa"/>
            <w:shd w:val="clear" w:color="auto" w:fill="auto"/>
          </w:tcPr>
          <w:p w14:paraId="6DD36FAF" w14:textId="77777777" w:rsidR="00DE5F68" w:rsidRDefault="00DE5F68" w:rsidP="00060310">
            <w:pPr>
              <w:pStyle w:val="ad"/>
            </w:pPr>
            <w:r>
              <w:t>Ограничение по памяти:</w:t>
            </w:r>
          </w:p>
        </w:tc>
        <w:tc>
          <w:tcPr>
            <w:tcW w:w="6435" w:type="dxa"/>
            <w:shd w:val="clear" w:color="auto" w:fill="auto"/>
          </w:tcPr>
          <w:p w14:paraId="63707B17" w14:textId="77777777" w:rsidR="00DE5F68" w:rsidRDefault="00DE5F68" w:rsidP="00DE5F68">
            <w:pPr>
              <w:pStyle w:val="ad"/>
            </w:pPr>
            <w:r>
              <w:t>256 мегабайт</w:t>
            </w:r>
          </w:p>
        </w:tc>
      </w:tr>
    </w:tbl>
    <w:p w14:paraId="43B441CB" w14:textId="77777777" w:rsidR="00871649" w:rsidRPr="00871649" w:rsidRDefault="00871649" w:rsidP="00871649">
      <w:pPr>
        <w:pStyle w:val="a4"/>
      </w:pPr>
      <w:r w:rsidRPr="00871649">
        <w:t>Том и Джерри играют в карточную игру, правила которой очень просты. На столе лежат n карт лицевой стороной вверх, на каждой карте записано по одному числу. За один ход разрешается убрать со стола любые две карты с равными числами. Игрок, который не может сделать ход из-за того, что на столе не осталось ни одной пары карт с равными числами, считается проигравшим. Первым ходит Том.</w:t>
      </w:r>
    </w:p>
    <w:p w14:paraId="754CEDAC" w14:textId="77777777" w:rsidR="00871649" w:rsidRDefault="00871649" w:rsidP="00871649">
      <w:pPr>
        <w:pStyle w:val="a4"/>
        <w:rPr>
          <w:b/>
          <w:i/>
        </w:rPr>
      </w:pPr>
      <w:r w:rsidRPr="00871649">
        <w:t xml:space="preserve">Вам необходимо определить, кто из них выиграет </w:t>
      </w:r>
      <w:r>
        <w:t>–</w:t>
      </w:r>
      <w:r w:rsidRPr="00871649">
        <w:t xml:space="preserve"> Том или Джерри.</w:t>
      </w:r>
    </w:p>
    <w:p w14:paraId="2346D307" w14:textId="77777777" w:rsidR="00DE5F68" w:rsidRDefault="00DE5F68" w:rsidP="00871649">
      <w:pPr>
        <w:pStyle w:val="a6"/>
      </w:pPr>
      <w:r>
        <w:t>Формат входного файла</w:t>
      </w:r>
    </w:p>
    <w:p w14:paraId="6F1A6A9D" w14:textId="77777777" w:rsidR="009777A0" w:rsidRPr="009777A0" w:rsidRDefault="00871649" w:rsidP="00871649">
      <w:pPr>
        <w:pStyle w:val="a4"/>
      </w:pPr>
      <w:r w:rsidRPr="00871649">
        <w:t xml:space="preserve">В первой строке записано одно целое число n </w:t>
      </w:r>
      <w:r>
        <w:t>–</w:t>
      </w:r>
      <w:r w:rsidRPr="00871649">
        <w:t xml:space="preserve"> количество карт</w:t>
      </w:r>
      <w:r>
        <w:t xml:space="preserve"> (</w:t>
      </w:r>
      <m:oMath>
        <m:r>
          <m:rPr>
            <m:sty m:val="p"/>
          </m:rPr>
          <w:rPr>
            <w:rFonts w:ascii="Cambria Math" w:hAnsi="Cambria Math"/>
          </w:rPr>
          <m:t>1≤n≤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</m:oMath>
      <w:r>
        <w:t>).</w:t>
      </w:r>
    </w:p>
    <w:p w14:paraId="6378F647" w14:textId="77777777" w:rsidR="00871649" w:rsidRDefault="00871649" w:rsidP="00871649">
      <w:pPr>
        <w:pStyle w:val="a4"/>
        <w:rPr>
          <w:b/>
          <w:i/>
        </w:rPr>
      </w:pPr>
      <w:r w:rsidRPr="00871649">
        <w:t>В следующей строке записаны через пробел n целых чисел, каждое от 1</w:t>
      </w:r>
      <w:r>
        <w:t xml:space="preserve"> до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</m:oMath>
      <w:r>
        <w:t xml:space="preserve"> включительно.</w:t>
      </w:r>
    </w:p>
    <w:p w14:paraId="328CFBB4" w14:textId="77777777" w:rsidR="00DE5F68" w:rsidRDefault="00DE5F68" w:rsidP="00871649">
      <w:pPr>
        <w:pStyle w:val="a6"/>
      </w:pPr>
      <w:r>
        <w:t>Формат выходного файла</w:t>
      </w:r>
    </w:p>
    <w:p w14:paraId="65A0F02C" w14:textId="77777777" w:rsidR="00DE5F68" w:rsidRDefault="009777A0" w:rsidP="00DE5F68">
      <w:pPr>
        <w:pStyle w:val="a4"/>
      </w:pPr>
      <w:r w:rsidRPr="009777A0">
        <w:t>Выведите 1</w:t>
      </w:r>
      <w:r w:rsidR="009834FA">
        <w:t>,</w:t>
      </w:r>
      <w:r w:rsidRPr="009777A0">
        <w:t xml:space="preserve"> если выиграет Том; выведите 2, если выиграет Джерри.</w:t>
      </w:r>
    </w:p>
    <w:p w14:paraId="6A2AA245" w14:textId="77777777" w:rsidR="00DE5F68" w:rsidRDefault="00DE5F68" w:rsidP="00DE5F68">
      <w:pPr>
        <w:pStyle w:val="a6"/>
      </w:pPr>
      <w:r>
        <w:t>Пример входных и выходных файлов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785"/>
        <w:gridCol w:w="4826"/>
      </w:tblGrid>
      <w:tr w:rsidR="00DE5F68" w14:paraId="10221DF1" w14:textId="77777777" w:rsidTr="0006031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02C8D" w14:textId="77777777" w:rsidR="00DE5F68" w:rsidRPr="00270CAB" w:rsidRDefault="00270CAB" w:rsidP="00270CAB">
            <w:pPr>
              <w:pStyle w:val="a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ввод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DDE3" w14:textId="77777777" w:rsidR="00DE5F68" w:rsidRPr="00270CAB" w:rsidRDefault="00270CAB" w:rsidP="00DE5F68">
            <w:pPr>
              <w:pStyle w:val="a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вывод</w:t>
            </w:r>
          </w:p>
        </w:tc>
      </w:tr>
      <w:tr w:rsidR="00DE5F68" w14:paraId="687FB56A" w14:textId="77777777" w:rsidTr="0006031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68AE" w14:textId="77777777" w:rsidR="00DE5F68" w:rsidRDefault="009777A0" w:rsidP="00060310">
            <w:pPr>
              <w:pStyle w:val="a7"/>
            </w:pPr>
            <w:r>
              <w:t>3</w:t>
            </w:r>
          </w:p>
          <w:p w14:paraId="3A3386EF" w14:textId="77777777" w:rsidR="009777A0" w:rsidRPr="009777A0" w:rsidRDefault="009777A0" w:rsidP="0006031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2 4 2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C44FE" w14:textId="77777777" w:rsidR="00DE5F68" w:rsidRPr="00FB4C61" w:rsidRDefault="00DE5F68" w:rsidP="009777A0">
            <w:pPr>
              <w:pStyle w:val="a7"/>
            </w:pPr>
            <w:r>
              <w:t>1</w:t>
            </w:r>
          </w:p>
        </w:tc>
      </w:tr>
      <w:tr w:rsidR="009777A0" w14:paraId="60A7B321" w14:textId="77777777" w:rsidTr="0006031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F87FE" w14:textId="77777777" w:rsidR="009777A0" w:rsidRDefault="009777A0" w:rsidP="0006031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14:paraId="19F0BEA4" w14:textId="77777777" w:rsidR="009777A0" w:rsidRPr="009777A0" w:rsidRDefault="009777A0" w:rsidP="0006031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1 3 3 1 1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693A" w14:textId="77777777" w:rsidR="009777A0" w:rsidRPr="009777A0" w:rsidRDefault="009777A0" w:rsidP="009777A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14:paraId="1C8FE9C2" w14:textId="77777777" w:rsidR="00DE5F68" w:rsidRDefault="00DE5F68" w:rsidP="00DE5F68">
      <w:pPr>
        <w:pStyle w:val="a6"/>
      </w:pPr>
      <w:r>
        <w:t>Пояснение к примеру</w:t>
      </w:r>
    </w:p>
    <w:p w14:paraId="5807791D" w14:textId="77777777" w:rsidR="007237C6" w:rsidRDefault="007237C6" w:rsidP="007237C6">
      <w:pPr>
        <w:pStyle w:val="a4"/>
      </w:pPr>
      <w:r w:rsidRPr="007237C6">
        <w:t>В первом примере есть только одна пара равных чисел (2,</w:t>
      </w:r>
      <w:r>
        <w:t xml:space="preserve"> </w:t>
      </w:r>
      <w:r w:rsidRPr="007237C6">
        <w:t>2), и игра заканчивается сразу после первого хода Тома.</w:t>
      </w:r>
    </w:p>
    <w:p w14:paraId="31BE2BDF" w14:textId="77777777" w:rsidR="00DE5F68" w:rsidRDefault="007237C6" w:rsidP="007237C6">
      <w:pPr>
        <w:pStyle w:val="a4"/>
      </w:pPr>
      <w:r w:rsidRPr="007237C6">
        <w:t>Во втором примере Том убирает одну из пару равных чисел (3,</w:t>
      </w:r>
      <w:r>
        <w:t xml:space="preserve"> </w:t>
      </w:r>
      <w:r w:rsidRPr="007237C6">
        <w:t>3) или (1,</w:t>
      </w:r>
      <w:r>
        <w:t xml:space="preserve"> </w:t>
      </w:r>
      <w:r w:rsidRPr="007237C6">
        <w:t>1), а затем Джерри убирает вторую пару и выигрывает, так как не остаётся ни одной пары равных чисел.</w:t>
      </w:r>
    </w:p>
    <w:p w14:paraId="67A5D7C9" w14:textId="77777777" w:rsidR="00853DBB" w:rsidRDefault="00853DBB" w:rsidP="00853DBB">
      <w:pPr>
        <w:pStyle w:val="a"/>
      </w:pPr>
      <w:r>
        <w:lastRenderedPageBreak/>
        <w:t>Супердвоичная система счисления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19"/>
        <w:gridCol w:w="6435"/>
      </w:tblGrid>
      <w:tr w:rsidR="00853DBB" w14:paraId="681C8E36" w14:textId="77777777" w:rsidTr="00062E2B">
        <w:tc>
          <w:tcPr>
            <w:tcW w:w="3419" w:type="dxa"/>
            <w:shd w:val="clear" w:color="auto" w:fill="auto"/>
          </w:tcPr>
          <w:p w14:paraId="605428B0" w14:textId="77777777" w:rsidR="00853DBB" w:rsidRDefault="00853DBB" w:rsidP="00062E2B">
            <w:pPr>
              <w:pStyle w:val="aa"/>
            </w:pPr>
            <w:r>
              <w:t>Имя входного файла:</w:t>
            </w:r>
          </w:p>
        </w:tc>
        <w:tc>
          <w:tcPr>
            <w:tcW w:w="6435" w:type="dxa"/>
            <w:shd w:val="clear" w:color="auto" w:fill="auto"/>
          </w:tcPr>
          <w:p w14:paraId="17A9CCA5" w14:textId="77777777" w:rsidR="00853DBB" w:rsidRPr="00871649" w:rsidRDefault="00853DBB" w:rsidP="00062E2B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Стандартный ввод</w:t>
            </w:r>
          </w:p>
        </w:tc>
      </w:tr>
      <w:tr w:rsidR="00853DBB" w14:paraId="445C8FAB" w14:textId="77777777" w:rsidTr="00062E2B">
        <w:tc>
          <w:tcPr>
            <w:tcW w:w="3419" w:type="dxa"/>
            <w:shd w:val="clear" w:color="auto" w:fill="auto"/>
          </w:tcPr>
          <w:p w14:paraId="2A889745" w14:textId="77777777" w:rsidR="00853DBB" w:rsidRDefault="00853DBB" w:rsidP="00062E2B">
            <w:pPr>
              <w:pStyle w:val="aa"/>
            </w:pPr>
            <w:r>
              <w:t>Имя выходного файла:</w:t>
            </w:r>
          </w:p>
        </w:tc>
        <w:tc>
          <w:tcPr>
            <w:tcW w:w="6435" w:type="dxa"/>
            <w:shd w:val="clear" w:color="auto" w:fill="auto"/>
          </w:tcPr>
          <w:p w14:paraId="551FE9E3" w14:textId="77777777" w:rsidR="00853DBB" w:rsidRPr="00871649" w:rsidRDefault="00853DBB" w:rsidP="00062E2B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Стандартный вывод</w:t>
            </w:r>
          </w:p>
        </w:tc>
      </w:tr>
      <w:tr w:rsidR="00853DBB" w14:paraId="740A6D94" w14:textId="77777777" w:rsidTr="00062E2B">
        <w:tc>
          <w:tcPr>
            <w:tcW w:w="3419" w:type="dxa"/>
            <w:shd w:val="clear" w:color="auto" w:fill="auto"/>
          </w:tcPr>
          <w:p w14:paraId="2E0063AC" w14:textId="77777777" w:rsidR="00853DBB" w:rsidRDefault="00853DBB" w:rsidP="00062E2B">
            <w:pPr>
              <w:pStyle w:val="aa"/>
            </w:pPr>
            <w:r>
              <w:t>Ограничение по времени:</w:t>
            </w:r>
          </w:p>
        </w:tc>
        <w:tc>
          <w:tcPr>
            <w:tcW w:w="6435" w:type="dxa"/>
            <w:shd w:val="clear" w:color="auto" w:fill="auto"/>
          </w:tcPr>
          <w:p w14:paraId="5FFC7B13" w14:textId="77777777" w:rsidR="00853DBB" w:rsidRPr="00F17947" w:rsidRDefault="00853DBB" w:rsidP="00062E2B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 xml:space="preserve"> секунда</w:t>
            </w:r>
          </w:p>
        </w:tc>
      </w:tr>
      <w:tr w:rsidR="00853DBB" w14:paraId="37711459" w14:textId="77777777" w:rsidTr="00062E2B">
        <w:tc>
          <w:tcPr>
            <w:tcW w:w="3419" w:type="dxa"/>
            <w:shd w:val="clear" w:color="auto" w:fill="auto"/>
          </w:tcPr>
          <w:p w14:paraId="4F1AB343" w14:textId="77777777" w:rsidR="00853DBB" w:rsidRDefault="00853DBB" w:rsidP="00062E2B">
            <w:pPr>
              <w:pStyle w:val="ad"/>
            </w:pPr>
            <w:r>
              <w:t>Ограничение по памяти:</w:t>
            </w:r>
          </w:p>
        </w:tc>
        <w:tc>
          <w:tcPr>
            <w:tcW w:w="6435" w:type="dxa"/>
            <w:shd w:val="clear" w:color="auto" w:fill="auto"/>
          </w:tcPr>
          <w:p w14:paraId="4E5BEBC7" w14:textId="77777777" w:rsidR="00853DBB" w:rsidRDefault="00853DBB" w:rsidP="00062E2B">
            <w:pPr>
              <w:pStyle w:val="ad"/>
            </w:pPr>
            <w:r>
              <w:t>256 мегабайт</w:t>
            </w:r>
          </w:p>
        </w:tc>
      </w:tr>
    </w:tbl>
    <w:p w14:paraId="0826791F" w14:textId="77777777" w:rsidR="009B30BA" w:rsidRDefault="009B30BA" w:rsidP="009B30BA">
      <w:pPr>
        <w:pStyle w:val="a4"/>
      </w:pPr>
      <w:r>
        <w:t xml:space="preserve">Недавно палеонтологи обнаружили останки динозавра </w:t>
      </w:r>
      <w:proofErr w:type="spellStart"/>
      <w:r>
        <w:t>Linhenykus</w:t>
      </w:r>
      <w:proofErr w:type="spellEnd"/>
      <w:r>
        <w:t xml:space="preserve"> </w:t>
      </w:r>
      <w:proofErr w:type="spellStart"/>
      <w:r>
        <w:t>monodactylus</w:t>
      </w:r>
      <w:proofErr w:type="spellEnd"/>
      <w:r>
        <w:t xml:space="preserve">, у которого на каждой передней конечности было только по одному пальцу. Распространение десятичной системы счисления связывают с количеством пальцев рук у человека. Значит, динозавры пользовались двоичной системой счисления. Точнее, супердвоичной системой, в которой для записи чисел использовались только «цифры» -1, 0 или 1. Супердвоичной записью числа n динозавры называли представление n в виде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+… +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+ 2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t xml:space="preserve">, где каждое из чисел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="00F644FC" w:rsidRPr="00F644FC">
        <w:t xml:space="preserve"> </w:t>
      </w:r>
      <w:r>
        <w:t xml:space="preserve">равно -1, 0 или 1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⋅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i+1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</w:rPr>
          <m:t>= 0</m:t>
        </m:r>
      </m:oMath>
      <w:r w:rsidR="00F644FC" w:rsidRPr="00F644FC">
        <w:t xml:space="preserve"> </w:t>
      </w:r>
      <w:r>
        <w:t>для всех</w:t>
      </w:r>
      <w:r w:rsidR="00F644FC" w:rsidRPr="00F644FC">
        <w:t xml:space="preserve"> </w:t>
      </w:r>
      <m:oMath>
        <m:r>
          <m:rPr>
            <m:sty m:val="p"/>
          </m:rPr>
          <w:rPr>
            <w:rFonts w:ascii="Cambria Math" w:hAnsi="Cambria Math"/>
          </w:rPr>
          <m:t>0≤i≤k-1</m:t>
        </m:r>
      </m:oMath>
      <w:r>
        <w:t>. Например, число 3 в этой системе записывалос</w:t>
      </w:r>
      <w:r w:rsidR="00F644FC">
        <w:t>ь в виде 1 0 -1</w:t>
      </w:r>
      <w:r>
        <w:t xml:space="preserve">, так как </w:t>
      </w:r>
      <m:oMath>
        <m:r>
          <m:rPr>
            <m:sty m:val="p"/>
          </m:rPr>
          <w:rPr>
            <w:rFonts w:ascii="Cambria Math" w:hAnsi="Cambria Math"/>
          </w:rPr>
          <m:t xml:space="preserve">3 =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⋅1 + 2⋅0 + (-1)</m:t>
        </m:r>
      </m:oMath>
      <w:r>
        <w:t>.</w:t>
      </w:r>
    </w:p>
    <w:p w14:paraId="4701451F" w14:textId="77777777" w:rsidR="00853DBB" w:rsidRDefault="009B30BA" w:rsidP="009B30BA">
      <w:pPr>
        <w:pStyle w:val="a4"/>
      </w:pPr>
      <w:r>
        <w:t>Ваша задача – научиться записывать числа в супердвоичной системе динозавров.</w:t>
      </w:r>
    </w:p>
    <w:p w14:paraId="16C58C35" w14:textId="77777777" w:rsidR="00853DBB" w:rsidRDefault="00853DBB" w:rsidP="00853DBB">
      <w:pPr>
        <w:pStyle w:val="a6"/>
      </w:pPr>
      <w:r>
        <w:t>Формат входного файла</w:t>
      </w:r>
    </w:p>
    <w:p w14:paraId="33A08DD8" w14:textId="77777777" w:rsidR="00853DBB" w:rsidRDefault="009B30BA" w:rsidP="00853DBB">
      <w:pPr>
        <w:pStyle w:val="a4"/>
        <w:rPr>
          <w:b/>
          <w:i/>
        </w:rPr>
      </w:pPr>
      <w:r w:rsidRPr="009B30BA">
        <w:t>В единственной строке записано целое число n (</w:t>
      </w:r>
      <m:oMath>
        <m:r>
          <m:rPr>
            <m:sty m:val="p"/>
          </m:rPr>
          <w:rPr>
            <w:rFonts w:ascii="Cambria Math" w:hAnsi="Cambria Math"/>
          </w:rPr>
          <m:t>1≤n≤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18</m:t>
                </m:r>
              </m:e>
            </m:d>
          </m:sup>
        </m:sSup>
      </m:oMath>
      <w:r w:rsidRPr="009B30BA">
        <w:t>).</w:t>
      </w:r>
    </w:p>
    <w:p w14:paraId="316E60FA" w14:textId="77777777" w:rsidR="00853DBB" w:rsidRDefault="00853DBB" w:rsidP="00853DBB">
      <w:pPr>
        <w:pStyle w:val="a6"/>
      </w:pPr>
      <w:r>
        <w:t>Формат выходного файла</w:t>
      </w:r>
    </w:p>
    <w:p w14:paraId="728B1190" w14:textId="77777777" w:rsidR="009B30BA" w:rsidRDefault="009B30BA" w:rsidP="00853DBB">
      <w:pPr>
        <w:pStyle w:val="a4"/>
      </w:pPr>
      <w:r w:rsidRPr="009B30BA">
        <w:t xml:space="preserve">Единственная строка содержит последовательность из разделенных пробелом целых чисел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…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9B30BA">
        <w:t xml:space="preserve">, образующих запись числа n в супердвоичной системе счисления. Число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  <w:r w:rsidRPr="009B30BA">
        <w:t xml:space="preserve"> является первой (слева) цифрой в записи числа n, 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F644FC" w:rsidRPr="00F644FC">
        <w:t xml:space="preserve"> </w:t>
      </w:r>
      <w:r>
        <w:t>–</w:t>
      </w:r>
      <w:r w:rsidRPr="009B30BA">
        <w:t xml:space="preserve"> его последней цифрой.</w:t>
      </w:r>
    </w:p>
    <w:p w14:paraId="5C2DAABC" w14:textId="77777777" w:rsidR="00853DBB" w:rsidRDefault="009B30BA" w:rsidP="00853DBB">
      <w:pPr>
        <w:pStyle w:val="a4"/>
      </w:pPr>
      <w:r w:rsidRPr="009B30BA">
        <w:t>Если таких представлений несколько, выведите любое из них.</w:t>
      </w:r>
    </w:p>
    <w:p w14:paraId="5EFBDE03" w14:textId="77777777" w:rsidR="00853DBB" w:rsidRDefault="00853DBB" w:rsidP="00853DBB">
      <w:pPr>
        <w:pStyle w:val="a6"/>
      </w:pPr>
      <w:r>
        <w:t>Пример входных и выходных файлов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785"/>
        <w:gridCol w:w="4826"/>
      </w:tblGrid>
      <w:tr w:rsidR="00853DBB" w14:paraId="4157F791" w14:textId="77777777" w:rsidTr="00062E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129F" w14:textId="77777777" w:rsidR="00853DBB" w:rsidRPr="00270CAB" w:rsidRDefault="00270CAB" w:rsidP="00062E2B">
            <w:pPr>
              <w:pStyle w:val="a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ввод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4F6E" w14:textId="77777777" w:rsidR="00853DBB" w:rsidRPr="00270CAB" w:rsidRDefault="00270CAB" w:rsidP="00062E2B">
            <w:pPr>
              <w:pStyle w:val="a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вывод</w:t>
            </w:r>
          </w:p>
        </w:tc>
      </w:tr>
      <w:tr w:rsidR="00853DBB" w14:paraId="4A2C80F8" w14:textId="77777777" w:rsidTr="00062E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14FE3" w14:textId="77777777" w:rsidR="00853DBB" w:rsidRPr="009777A0" w:rsidRDefault="00270CAB" w:rsidP="00062E2B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ABFB" w14:textId="77777777" w:rsidR="00853DBB" w:rsidRPr="00270CAB" w:rsidRDefault="00270CAB" w:rsidP="00062E2B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53DBB" w14:paraId="6E6ED0BD" w14:textId="77777777" w:rsidTr="00062E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C7A32" w14:textId="77777777" w:rsidR="00853DBB" w:rsidRPr="009777A0" w:rsidRDefault="00270CAB" w:rsidP="00062E2B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8A4E" w14:textId="77777777" w:rsidR="00853DBB" w:rsidRPr="009777A0" w:rsidRDefault="00270CAB" w:rsidP="00062E2B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 0 -1</w:t>
            </w:r>
          </w:p>
        </w:tc>
      </w:tr>
    </w:tbl>
    <w:p w14:paraId="2C4ACCFC" w14:textId="77777777" w:rsidR="00853DBB" w:rsidRDefault="00853DBB" w:rsidP="007237C6">
      <w:pPr>
        <w:pStyle w:val="a4"/>
      </w:pPr>
    </w:p>
    <w:p w14:paraId="4CA6AFCB" w14:textId="77777777" w:rsidR="00E52DA6" w:rsidRDefault="00E52DA6" w:rsidP="00E52DA6">
      <w:pPr>
        <w:pStyle w:val="a"/>
      </w:pPr>
      <w:r>
        <w:lastRenderedPageBreak/>
        <w:t>Популярный рейтинг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19"/>
        <w:gridCol w:w="6435"/>
      </w:tblGrid>
      <w:tr w:rsidR="00E52DA6" w14:paraId="60B51894" w14:textId="77777777" w:rsidTr="00062E2B">
        <w:tc>
          <w:tcPr>
            <w:tcW w:w="3419" w:type="dxa"/>
            <w:shd w:val="clear" w:color="auto" w:fill="auto"/>
          </w:tcPr>
          <w:p w14:paraId="31B2ED31" w14:textId="77777777" w:rsidR="00E52DA6" w:rsidRDefault="00E52DA6" w:rsidP="00062E2B">
            <w:pPr>
              <w:pStyle w:val="aa"/>
            </w:pPr>
            <w:r>
              <w:t>Имя входного файла:</w:t>
            </w:r>
          </w:p>
        </w:tc>
        <w:tc>
          <w:tcPr>
            <w:tcW w:w="6435" w:type="dxa"/>
            <w:shd w:val="clear" w:color="auto" w:fill="auto"/>
          </w:tcPr>
          <w:p w14:paraId="3842409A" w14:textId="77777777" w:rsidR="00E52DA6" w:rsidRPr="00871649" w:rsidRDefault="00E52DA6" w:rsidP="00062E2B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Стандартный ввод</w:t>
            </w:r>
          </w:p>
        </w:tc>
      </w:tr>
      <w:tr w:rsidR="00E52DA6" w14:paraId="48CA7F25" w14:textId="77777777" w:rsidTr="00062E2B">
        <w:tc>
          <w:tcPr>
            <w:tcW w:w="3419" w:type="dxa"/>
            <w:shd w:val="clear" w:color="auto" w:fill="auto"/>
          </w:tcPr>
          <w:p w14:paraId="1E7CCE4B" w14:textId="77777777" w:rsidR="00E52DA6" w:rsidRDefault="00E52DA6" w:rsidP="00062E2B">
            <w:pPr>
              <w:pStyle w:val="aa"/>
            </w:pPr>
            <w:r>
              <w:t>Имя выходного файла:</w:t>
            </w:r>
          </w:p>
        </w:tc>
        <w:tc>
          <w:tcPr>
            <w:tcW w:w="6435" w:type="dxa"/>
            <w:shd w:val="clear" w:color="auto" w:fill="auto"/>
          </w:tcPr>
          <w:p w14:paraId="3502D5A2" w14:textId="77777777" w:rsidR="00E52DA6" w:rsidRPr="00871649" w:rsidRDefault="00E52DA6" w:rsidP="00062E2B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Стандартный вывод</w:t>
            </w:r>
          </w:p>
        </w:tc>
      </w:tr>
      <w:tr w:rsidR="00E52DA6" w14:paraId="3834652A" w14:textId="77777777" w:rsidTr="00062E2B">
        <w:tc>
          <w:tcPr>
            <w:tcW w:w="3419" w:type="dxa"/>
            <w:shd w:val="clear" w:color="auto" w:fill="auto"/>
          </w:tcPr>
          <w:p w14:paraId="1B7C795F" w14:textId="77777777" w:rsidR="00E52DA6" w:rsidRDefault="00E52DA6" w:rsidP="00062E2B">
            <w:pPr>
              <w:pStyle w:val="aa"/>
            </w:pPr>
            <w:r>
              <w:t>Ограничение по времени:</w:t>
            </w:r>
          </w:p>
        </w:tc>
        <w:tc>
          <w:tcPr>
            <w:tcW w:w="6435" w:type="dxa"/>
            <w:shd w:val="clear" w:color="auto" w:fill="auto"/>
          </w:tcPr>
          <w:p w14:paraId="1148FD91" w14:textId="77777777" w:rsidR="00E52DA6" w:rsidRPr="00F17947" w:rsidRDefault="00E52DA6" w:rsidP="00062E2B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 xml:space="preserve"> секунда</w:t>
            </w:r>
          </w:p>
        </w:tc>
      </w:tr>
      <w:tr w:rsidR="00E52DA6" w14:paraId="652CFD47" w14:textId="77777777" w:rsidTr="00062E2B">
        <w:tc>
          <w:tcPr>
            <w:tcW w:w="3419" w:type="dxa"/>
            <w:shd w:val="clear" w:color="auto" w:fill="auto"/>
          </w:tcPr>
          <w:p w14:paraId="4D19CCA8" w14:textId="77777777" w:rsidR="00E52DA6" w:rsidRDefault="00E52DA6" w:rsidP="00062E2B">
            <w:pPr>
              <w:pStyle w:val="ad"/>
            </w:pPr>
            <w:r>
              <w:t>Ограничение по памяти:</w:t>
            </w:r>
          </w:p>
        </w:tc>
        <w:tc>
          <w:tcPr>
            <w:tcW w:w="6435" w:type="dxa"/>
            <w:shd w:val="clear" w:color="auto" w:fill="auto"/>
          </w:tcPr>
          <w:p w14:paraId="71CD1F0C" w14:textId="77777777" w:rsidR="00E52DA6" w:rsidRDefault="00E52DA6" w:rsidP="00062E2B">
            <w:pPr>
              <w:pStyle w:val="ad"/>
            </w:pPr>
            <w:r>
              <w:t>256 мегабайт</w:t>
            </w:r>
          </w:p>
        </w:tc>
      </w:tr>
    </w:tbl>
    <w:p w14:paraId="09FD789E" w14:textId="77777777" w:rsidR="00E52DA6" w:rsidRDefault="00E52DA6" w:rsidP="00E52DA6">
      <w:pPr>
        <w:pStyle w:val="a4"/>
      </w:pPr>
      <w:r>
        <w:t>На конференцию по проблемам в области информационных технологий приехали n известных программистов и учёных со всего мира. Авторитет конференции зависит от рейтинга участников; рейтинг каждого учёного – это целое положительное число r, равное количеству его научных публикаций. Число r считается популярным, если более половины участников конференции имеют рейтинг r.</w:t>
      </w:r>
    </w:p>
    <w:p w14:paraId="5C09077C" w14:textId="77777777" w:rsidR="00E52DA6" w:rsidRPr="00F644FC" w:rsidRDefault="00E52DA6" w:rsidP="00E52DA6">
      <w:pPr>
        <w:pStyle w:val="a4"/>
        <w:rPr>
          <w:b/>
          <w:i/>
        </w:rPr>
      </w:pPr>
      <w:r>
        <w:t>Вам необходимо составить программу, которая из данных n рейтингов учёных определяет популярный.</w:t>
      </w:r>
    </w:p>
    <w:p w14:paraId="617101D4" w14:textId="77777777" w:rsidR="00E52DA6" w:rsidRDefault="00E52DA6" w:rsidP="00E52DA6">
      <w:pPr>
        <w:pStyle w:val="a6"/>
      </w:pPr>
      <w:r>
        <w:t>Формат входного файла</w:t>
      </w:r>
    </w:p>
    <w:p w14:paraId="475FFD6E" w14:textId="77777777" w:rsidR="007F495C" w:rsidRDefault="007F495C" w:rsidP="007F495C">
      <w:pPr>
        <w:pStyle w:val="a4"/>
      </w:pPr>
      <w:r w:rsidRPr="007F495C">
        <w:t>В первой строке записано одно число n – количество участников конференции (</w:t>
      </w:r>
      <m:oMath>
        <m:r>
          <m:rPr>
            <m:sty m:val="p"/>
          </m:rPr>
          <w:rPr>
            <w:rFonts w:ascii="Cambria Math" w:hAnsi="Cambria Math"/>
          </w:rPr>
          <m:t>2≤n≤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p>
      </m:oMath>
      <w:r w:rsidRPr="007F495C">
        <w:t>).</w:t>
      </w:r>
    </w:p>
    <w:p w14:paraId="488A2F84" w14:textId="77777777" w:rsidR="00E52DA6" w:rsidRPr="007F495C" w:rsidRDefault="007F495C" w:rsidP="007F495C">
      <w:pPr>
        <w:pStyle w:val="a4"/>
      </w:pPr>
      <w:r w:rsidRPr="007F495C">
        <w:t xml:space="preserve">Во второй строке записаны n целых положительных чисел из промежутка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e>
        </m:d>
      </m:oMath>
      <w:r w:rsidRPr="007F495C">
        <w:t xml:space="preserve"> – рейтинги участников. Гарантируется, что среди них есть популярный рейтинг.</w:t>
      </w:r>
    </w:p>
    <w:p w14:paraId="784DAA86" w14:textId="77777777" w:rsidR="00E52DA6" w:rsidRDefault="00E52DA6" w:rsidP="00E52DA6">
      <w:pPr>
        <w:pStyle w:val="a6"/>
      </w:pPr>
      <w:r>
        <w:t>Формат выходного файла</w:t>
      </w:r>
    </w:p>
    <w:p w14:paraId="5693D322" w14:textId="77777777" w:rsidR="00E52DA6" w:rsidRDefault="00AE5986" w:rsidP="00E52DA6">
      <w:pPr>
        <w:pStyle w:val="a4"/>
      </w:pPr>
      <w:r w:rsidRPr="00AE5986">
        <w:t>Выведите одно целое число – популярный рейтинг участников конференции.</w:t>
      </w:r>
    </w:p>
    <w:p w14:paraId="0017B452" w14:textId="77777777" w:rsidR="00E52DA6" w:rsidRDefault="00E52DA6" w:rsidP="00E52DA6">
      <w:pPr>
        <w:pStyle w:val="a6"/>
      </w:pPr>
      <w:r>
        <w:t>Пример входных и выходных файлов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785"/>
        <w:gridCol w:w="4826"/>
      </w:tblGrid>
      <w:tr w:rsidR="00E52DA6" w14:paraId="7F9DF898" w14:textId="77777777" w:rsidTr="00062E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D4FA9" w14:textId="77777777" w:rsidR="00E52DA6" w:rsidRPr="00270CAB" w:rsidRDefault="00E52DA6" w:rsidP="00062E2B">
            <w:pPr>
              <w:pStyle w:val="a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ввод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BDC6" w14:textId="77777777" w:rsidR="00E52DA6" w:rsidRPr="00270CAB" w:rsidRDefault="00E52DA6" w:rsidP="00062E2B">
            <w:pPr>
              <w:pStyle w:val="a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вывод</w:t>
            </w:r>
          </w:p>
        </w:tc>
      </w:tr>
      <w:tr w:rsidR="00E52DA6" w14:paraId="5E6FEAA3" w14:textId="77777777" w:rsidTr="00062E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6CABD" w14:textId="77777777" w:rsidR="00E52DA6" w:rsidRDefault="00AE5986" w:rsidP="00062E2B">
            <w:pPr>
              <w:pStyle w:val="a7"/>
            </w:pPr>
            <w:r>
              <w:t>2</w:t>
            </w:r>
          </w:p>
          <w:p w14:paraId="1EACA7AD" w14:textId="77777777" w:rsidR="00AE5986" w:rsidRPr="00AE5986" w:rsidRDefault="00AE5986" w:rsidP="00062E2B">
            <w:pPr>
              <w:pStyle w:val="a7"/>
            </w:pPr>
            <w:r>
              <w:t>1 1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6AB7" w14:textId="77777777" w:rsidR="00E52DA6" w:rsidRPr="00FB4C61" w:rsidRDefault="00AE5986" w:rsidP="00062E2B">
            <w:pPr>
              <w:pStyle w:val="a7"/>
            </w:pPr>
            <w:r>
              <w:t>1</w:t>
            </w:r>
          </w:p>
        </w:tc>
      </w:tr>
      <w:tr w:rsidR="00E52DA6" w14:paraId="723126A4" w14:textId="77777777" w:rsidTr="00062E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9483C" w14:textId="77777777" w:rsidR="00E52DA6" w:rsidRDefault="00AE5986" w:rsidP="00062E2B">
            <w:pPr>
              <w:pStyle w:val="a7"/>
            </w:pPr>
            <w:r>
              <w:t>5</w:t>
            </w:r>
          </w:p>
          <w:p w14:paraId="5BA4D12E" w14:textId="77777777" w:rsidR="00AE5986" w:rsidRPr="00AE5986" w:rsidRDefault="00AE5986" w:rsidP="00062E2B">
            <w:pPr>
              <w:pStyle w:val="a7"/>
            </w:pPr>
            <w:r>
              <w:t>5 8 5 8 8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9B211" w14:textId="77777777" w:rsidR="00E52DA6" w:rsidRPr="00AE5986" w:rsidRDefault="00AE5986" w:rsidP="00062E2B">
            <w:pPr>
              <w:pStyle w:val="a7"/>
            </w:pPr>
            <w:r>
              <w:t>8</w:t>
            </w:r>
          </w:p>
        </w:tc>
      </w:tr>
    </w:tbl>
    <w:p w14:paraId="62A45411" w14:textId="77777777" w:rsidR="006035A0" w:rsidRDefault="006035A0" w:rsidP="007237C6">
      <w:pPr>
        <w:pStyle w:val="a4"/>
      </w:pPr>
    </w:p>
    <w:p w14:paraId="5539FEFE" w14:textId="77777777" w:rsidR="00135EB9" w:rsidRDefault="00135EB9" w:rsidP="00135EB9">
      <w:pPr>
        <w:pStyle w:val="a"/>
      </w:pPr>
      <w:r>
        <w:lastRenderedPageBreak/>
        <w:t>Шестерёночки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19"/>
        <w:gridCol w:w="6435"/>
      </w:tblGrid>
      <w:tr w:rsidR="00135EB9" w14:paraId="6BE5A673" w14:textId="77777777" w:rsidTr="00062E2B">
        <w:tc>
          <w:tcPr>
            <w:tcW w:w="3419" w:type="dxa"/>
            <w:shd w:val="clear" w:color="auto" w:fill="auto"/>
          </w:tcPr>
          <w:p w14:paraId="2CF848EA" w14:textId="77777777" w:rsidR="00135EB9" w:rsidRDefault="00135EB9" w:rsidP="00062E2B">
            <w:pPr>
              <w:pStyle w:val="aa"/>
            </w:pPr>
            <w:r>
              <w:t>Имя входного файла:</w:t>
            </w:r>
          </w:p>
        </w:tc>
        <w:tc>
          <w:tcPr>
            <w:tcW w:w="6435" w:type="dxa"/>
            <w:shd w:val="clear" w:color="auto" w:fill="auto"/>
          </w:tcPr>
          <w:p w14:paraId="4C120F66" w14:textId="77777777" w:rsidR="00135EB9" w:rsidRPr="00871649" w:rsidRDefault="00135EB9" w:rsidP="00062E2B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Стандартный ввод</w:t>
            </w:r>
          </w:p>
        </w:tc>
      </w:tr>
      <w:tr w:rsidR="00135EB9" w14:paraId="6F672DC1" w14:textId="77777777" w:rsidTr="00062E2B">
        <w:tc>
          <w:tcPr>
            <w:tcW w:w="3419" w:type="dxa"/>
            <w:shd w:val="clear" w:color="auto" w:fill="auto"/>
          </w:tcPr>
          <w:p w14:paraId="642F8748" w14:textId="77777777" w:rsidR="00135EB9" w:rsidRDefault="00135EB9" w:rsidP="00062E2B">
            <w:pPr>
              <w:pStyle w:val="aa"/>
            </w:pPr>
            <w:r>
              <w:t>Имя выходного файла:</w:t>
            </w:r>
          </w:p>
        </w:tc>
        <w:tc>
          <w:tcPr>
            <w:tcW w:w="6435" w:type="dxa"/>
            <w:shd w:val="clear" w:color="auto" w:fill="auto"/>
          </w:tcPr>
          <w:p w14:paraId="0E65B897" w14:textId="77777777" w:rsidR="00135EB9" w:rsidRPr="00871649" w:rsidRDefault="00135EB9" w:rsidP="00062E2B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Стандартный вывод</w:t>
            </w:r>
          </w:p>
        </w:tc>
      </w:tr>
      <w:tr w:rsidR="00135EB9" w14:paraId="628F54FB" w14:textId="77777777" w:rsidTr="00062E2B">
        <w:tc>
          <w:tcPr>
            <w:tcW w:w="3419" w:type="dxa"/>
            <w:shd w:val="clear" w:color="auto" w:fill="auto"/>
          </w:tcPr>
          <w:p w14:paraId="64532817" w14:textId="77777777" w:rsidR="00135EB9" w:rsidRDefault="00135EB9" w:rsidP="00062E2B">
            <w:pPr>
              <w:pStyle w:val="aa"/>
            </w:pPr>
            <w:r>
              <w:t>Ограничение по времени:</w:t>
            </w:r>
          </w:p>
        </w:tc>
        <w:tc>
          <w:tcPr>
            <w:tcW w:w="6435" w:type="dxa"/>
            <w:shd w:val="clear" w:color="auto" w:fill="auto"/>
          </w:tcPr>
          <w:p w14:paraId="6535F89C" w14:textId="77777777" w:rsidR="00135EB9" w:rsidRPr="00F17947" w:rsidRDefault="00135EB9" w:rsidP="00062E2B">
            <w:pPr>
              <w:pStyle w:val="aa"/>
              <w:rPr>
                <w:lang w:val="en-US"/>
              </w:rPr>
            </w:pPr>
            <w:r>
              <w:t>2 секунды</w:t>
            </w:r>
          </w:p>
        </w:tc>
      </w:tr>
      <w:tr w:rsidR="00135EB9" w14:paraId="4E3F86D9" w14:textId="77777777" w:rsidTr="00062E2B">
        <w:tc>
          <w:tcPr>
            <w:tcW w:w="3419" w:type="dxa"/>
            <w:shd w:val="clear" w:color="auto" w:fill="auto"/>
          </w:tcPr>
          <w:p w14:paraId="2FBC18FF" w14:textId="77777777" w:rsidR="00135EB9" w:rsidRDefault="00135EB9" w:rsidP="00062E2B">
            <w:pPr>
              <w:pStyle w:val="ad"/>
            </w:pPr>
            <w:r>
              <w:t>Ограничение по памяти:</w:t>
            </w:r>
          </w:p>
        </w:tc>
        <w:tc>
          <w:tcPr>
            <w:tcW w:w="6435" w:type="dxa"/>
            <w:shd w:val="clear" w:color="auto" w:fill="auto"/>
          </w:tcPr>
          <w:p w14:paraId="5E17B31F" w14:textId="77777777" w:rsidR="00135EB9" w:rsidRDefault="00135EB9" w:rsidP="00062E2B">
            <w:pPr>
              <w:pStyle w:val="ad"/>
            </w:pPr>
            <w:r>
              <w:t>256 мегабайт</w:t>
            </w:r>
          </w:p>
        </w:tc>
      </w:tr>
    </w:tbl>
    <w:p w14:paraId="762523D2" w14:textId="77777777" w:rsidR="00135EB9" w:rsidRDefault="00135EB9" w:rsidP="00135EB9">
      <w:pPr>
        <w:pStyle w:val="a4"/>
      </w:pPr>
      <w:r w:rsidRPr="00135EB9">
        <w:t>Даны n шестерёнок, некоторые из них соединены между собой. Две сцепленные шестерёнки могут вращаться только в разных направлениях.</w:t>
      </w:r>
    </w:p>
    <w:p w14:paraId="09DC2C33" w14:textId="77777777" w:rsidR="00135EB9" w:rsidRDefault="00135EB9" w:rsidP="00135EB9">
      <w:pPr>
        <w:pStyle w:val="a4"/>
        <w:rPr>
          <w:b/>
          <w:i/>
        </w:rPr>
      </w:pPr>
      <w:r w:rsidRPr="00135EB9">
        <w:t xml:space="preserve">Вам необходимо выяснить, может ли вращаться вся система шестерёнок, </w:t>
      </w:r>
      <w:proofErr w:type="gramStart"/>
      <w:r w:rsidRPr="00135EB9">
        <w:t>и</w:t>
      </w:r>
      <w:proofErr w:type="gramEnd"/>
      <w:r w:rsidRPr="00135EB9">
        <w:t xml:space="preserve"> если может, указать наименьшее количество шестерёнок, которые нужно заставить вращаться.</w:t>
      </w:r>
    </w:p>
    <w:p w14:paraId="5E984C36" w14:textId="77777777" w:rsidR="00135EB9" w:rsidRDefault="00135EB9" w:rsidP="00135EB9">
      <w:pPr>
        <w:pStyle w:val="a6"/>
      </w:pPr>
      <w:r>
        <w:t>Формат входного файла</w:t>
      </w:r>
    </w:p>
    <w:p w14:paraId="13B0897D" w14:textId="77777777" w:rsidR="009834FA" w:rsidRDefault="00135EB9" w:rsidP="00135EB9">
      <w:pPr>
        <w:pStyle w:val="a4"/>
      </w:pPr>
      <w:r w:rsidRPr="00135EB9">
        <w:t xml:space="preserve">В первой строке записаны два целых числа: n </w:t>
      </w:r>
      <w:r w:rsidR="009834FA">
        <w:t>–</w:t>
      </w:r>
      <w:r w:rsidRPr="00135EB9">
        <w:t xml:space="preserve"> количество шестерёнок и m</w:t>
      </w:r>
      <w:r w:rsidR="009834FA">
        <w:t xml:space="preserve"> –</w:t>
      </w:r>
      <w:r w:rsidRPr="00135EB9">
        <w:t xml:space="preserve"> количество сцеплений между ними (</w:t>
      </w:r>
      <m:oMath>
        <m:r>
          <m:rPr>
            <m:sty m:val="p"/>
          </m:rPr>
          <w:rPr>
            <w:rFonts w:ascii="Cambria Math" w:hAnsi="Cambria Math"/>
          </w:rPr>
          <m:t>2≤n≤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135EB9">
        <w:t>,</w:t>
      </w:r>
      <w:r w:rsidR="00F644FC" w:rsidRPr="00F644F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1≤m≤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</m:oMath>
      <w:r w:rsidRPr="00135EB9">
        <w:t>).</w:t>
      </w:r>
    </w:p>
    <w:p w14:paraId="76973A07" w14:textId="77777777" w:rsidR="00135EB9" w:rsidRDefault="00135EB9" w:rsidP="00135EB9">
      <w:pPr>
        <w:pStyle w:val="a4"/>
        <w:rPr>
          <w:b/>
          <w:i/>
        </w:rPr>
      </w:pPr>
      <w:r w:rsidRPr="00135EB9">
        <w:t>В каждой из следующих m строк записаны два различных числа i и j, которые определяют номера сцепленных шестерёнок. Все шестерёнки пронумерованы целыми числами от 1 до</w:t>
      </w:r>
      <w:r w:rsidR="009834FA">
        <w:t xml:space="preserve"> </w:t>
      </w:r>
      <w:r w:rsidRPr="00135EB9">
        <w:t>n.</w:t>
      </w:r>
    </w:p>
    <w:p w14:paraId="229A1289" w14:textId="77777777" w:rsidR="00135EB9" w:rsidRDefault="00135EB9" w:rsidP="00135EB9">
      <w:pPr>
        <w:pStyle w:val="a6"/>
      </w:pPr>
      <w:r>
        <w:t>Формат выходного файла</w:t>
      </w:r>
    </w:p>
    <w:p w14:paraId="0BC5CC24" w14:textId="77777777" w:rsidR="009834FA" w:rsidRDefault="009834FA" w:rsidP="009834FA">
      <w:pPr>
        <w:pStyle w:val="a4"/>
      </w:pPr>
      <w:r>
        <w:t>В первой строке запишите одно число k – наименьшее количество шестерёнок, которые нужно заставить вращаться.</w:t>
      </w:r>
    </w:p>
    <w:p w14:paraId="3E3547A9" w14:textId="77777777" w:rsidR="009834FA" w:rsidRDefault="009834FA" w:rsidP="009834FA">
      <w:pPr>
        <w:pStyle w:val="a4"/>
      </w:pPr>
      <w:r>
        <w:t>В следующей строке k целых чисел – номера этих шестерёнок. Если решений несколько, выведите любое из них.</w:t>
      </w:r>
    </w:p>
    <w:p w14:paraId="1D0AFC48" w14:textId="77777777" w:rsidR="00135EB9" w:rsidRDefault="009834FA" w:rsidP="009834FA">
      <w:pPr>
        <w:pStyle w:val="a4"/>
      </w:pPr>
      <w:r>
        <w:t>Если запустить все шестерёнки невозможно, выведите -1.</w:t>
      </w:r>
    </w:p>
    <w:p w14:paraId="497D207C" w14:textId="77777777" w:rsidR="00135EB9" w:rsidRDefault="00135EB9" w:rsidP="00135EB9">
      <w:pPr>
        <w:pStyle w:val="a6"/>
      </w:pPr>
      <w:r>
        <w:t>Пример входных и выходных файлов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785"/>
        <w:gridCol w:w="4826"/>
      </w:tblGrid>
      <w:tr w:rsidR="00135EB9" w14:paraId="6B96899B" w14:textId="77777777" w:rsidTr="00062E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41614" w14:textId="77777777" w:rsidR="00135EB9" w:rsidRPr="00270CAB" w:rsidRDefault="00135EB9" w:rsidP="00062E2B">
            <w:pPr>
              <w:pStyle w:val="a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ввод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DFB9" w14:textId="77777777" w:rsidR="00135EB9" w:rsidRPr="00270CAB" w:rsidRDefault="00135EB9" w:rsidP="00062E2B">
            <w:pPr>
              <w:pStyle w:val="a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вывод</w:t>
            </w:r>
          </w:p>
        </w:tc>
      </w:tr>
      <w:tr w:rsidR="00135EB9" w14:paraId="6B6E0F27" w14:textId="77777777" w:rsidTr="00062E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9F181" w14:textId="77777777" w:rsidR="00EC6026" w:rsidRPr="00EC6026" w:rsidRDefault="00EC6026" w:rsidP="00EC6026">
            <w:pPr>
              <w:pStyle w:val="a7"/>
              <w:rPr>
                <w:lang w:val="ru-RU"/>
              </w:rPr>
            </w:pPr>
            <w:r w:rsidRPr="00EC6026">
              <w:rPr>
                <w:lang w:val="ru-RU"/>
              </w:rPr>
              <w:t>6 3</w:t>
            </w:r>
          </w:p>
          <w:p w14:paraId="29228E73" w14:textId="77777777" w:rsidR="00EC6026" w:rsidRPr="00EC6026" w:rsidRDefault="00EC6026" w:rsidP="00EC6026">
            <w:pPr>
              <w:pStyle w:val="a7"/>
              <w:rPr>
                <w:lang w:val="ru-RU"/>
              </w:rPr>
            </w:pPr>
            <w:r w:rsidRPr="00EC6026">
              <w:rPr>
                <w:lang w:val="ru-RU"/>
              </w:rPr>
              <w:t>4 5</w:t>
            </w:r>
          </w:p>
          <w:p w14:paraId="2DBF882D" w14:textId="77777777" w:rsidR="00EC6026" w:rsidRPr="00EC6026" w:rsidRDefault="00EC6026" w:rsidP="00EC6026">
            <w:pPr>
              <w:pStyle w:val="a7"/>
              <w:rPr>
                <w:lang w:val="ru-RU"/>
              </w:rPr>
            </w:pPr>
            <w:r w:rsidRPr="00EC6026">
              <w:rPr>
                <w:lang w:val="ru-RU"/>
              </w:rPr>
              <w:t>2 1</w:t>
            </w:r>
          </w:p>
          <w:p w14:paraId="27D7FB3E" w14:textId="77777777" w:rsidR="00135EB9" w:rsidRPr="009777A0" w:rsidRDefault="00EC6026" w:rsidP="00EC6026">
            <w:pPr>
              <w:pStyle w:val="a7"/>
              <w:rPr>
                <w:lang w:val="ru-RU"/>
              </w:rPr>
            </w:pPr>
            <w:r w:rsidRPr="00EC6026">
              <w:rPr>
                <w:lang w:val="ru-RU"/>
              </w:rPr>
              <w:t>3 2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4BA6" w14:textId="77777777" w:rsidR="00EC6026" w:rsidRDefault="00EC6026" w:rsidP="00EC6026">
            <w:pPr>
              <w:pStyle w:val="a7"/>
            </w:pPr>
            <w:r>
              <w:t>3</w:t>
            </w:r>
          </w:p>
          <w:p w14:paraId="3C38D5C7" w14:textId="77777777" w:rsidR="00135EB9" w:rsidRPr="00FB4C61" w:rsidRDefault="00EC6026" w:rsidP="00EC6026">
            <w:pPr>
              <w:pStyle w:val="a7"/>
            </w:pPr>
            <w:r>
              <w:t>1 4 6</w:t>
            </w:r>
          </w:p>
        </w:tc>
      </w:tr>
      <w:tr w:rsidR="00135EB9" w14:paraId="04055C50" w14:textId="77777777" w:rsidTr="00062E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83F87" w14:textId="77777777" w:rsidR="00EC6026" w:rsidRPr="00EC6026" w:rsidRDefault="00EC6026" w:rsidP="00EC6026">
            <w:pPr>
              <w:pStyle w:val="a7"/>
              <w:rPr>
                <w:lang w:val="ru-RU"/>
              </w:rPr>
            </w:pPr>
            <w:r w:rsidRPr="00EC6026">
              <w:rPr>
                <w:lang w:val="ru-RU"/>
              </w:rPr>
              <w:t>4 3</w:t>
            </w:r>
          </w:p>
          <w:p w14:paraId="06BA21B2" w14:textId="77777777" w:rsidR="00EC6026" w:rsidRPr="00EC6026" w:rsidRDefault="00EC6026" w:rsidP="00EC6026">
            <w:pPr>
              <w:pStyle w:val="a7"/>
              <w:rPr>
                <w:lang w:val="ru-RU"/>
              </w:rPr>
            </w:pPr>
            <w:r w:rsidRPr="00EC6026">
              <w:rPr>
                <w:lang w:val="ru-RU"/>
              </w:rPr>
              <w:t>1 2</w:t>
            </w:r>
          </w:p>
          <w:p w14:paraId="2DAB62B0" w14:textId="77777777" w:rsidR="00EC6026" w:rsidRPr="00EC6026" w:rsidRDefault="00EC6026" w:rsidP="00EC6026">
            <w:pPr>
              <w:pStyle w:val="a7"/>
              <w:rPr>
                <w:lang w:val="ru-RU"/>
              </w:rPr>
            </w:pPr>
            <w:r w:rsidRPr="00EC6026">
              <w:rPr>
                <w:lang w:val="ru-RU"/>
              </w:rPr>
              <w:t>2 4</w:t>
            </w:r>
          </w:p>
          <w:p w14:paraId="22F5B62F" w14:textId="77777777" w:rsidR="00135EB9" w:rsidRPr="009777A0" w:rsidRDefault="00EC6026" w:rsidP="00EC6026">
            <w:pPr>
              <w:pStyle w:val="a7"/>
              <w:rPr>
                <w:lang w:val="ru-RU"/>
              </w:rPr>
            </w:pPr>
            <w:r w:rsidRPr="00EC6026">
              <w:rPr>
                <w:lang w:val="ru-RU"/>
              </w:rPr>
              <w:t>4 1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DE0C" w14:textId="77777777" w:rsidR="00135EB9" w:rsidRPr="009777A0" w:rsidRDefault="00EC6026" w:rsidP="00062E2B">
            <w:pPr>
              <w:pStyle w:val="a7"/>
              <w:rPr>
                <w:lang w:val="ru-RU"/>
              </w:rPr>
            </w:pPr>
            <w:r w:rsidRPr="00EC6026">
              <w:rPr>
                <w:lang w:val="ru-RU"/>
              </w:rPr>
              <w:t>-1</w:t>
            </w:r>
          </w:p>
        </w:tc>
      </w:tr>
    </w:tbl>
    <w:p w14:paraId="5CB31665" w14:textId="77777777" w:rsidR="00135EB9" w:rsidRDefault="00135EB9" w:rsidP="00135EB9">
      <w:pPr>
        <w:pStyle w:val="a6"/>
      </w:pPr>
      <w:r>
        <w:t>Пояснение к примеру</w:t>
      </w:r>
    </w:p>
    <w:p w14:paraId="5D6EF668" w14:textId="77777777" w:rsidR="00EC6026" w:rsidRDefault="00EC6026" w:rsidP="00EC6026">
      <w:pPr>
        <w:pStyle w:val="a4"/>
      </w:pPr>
      <w:r>
        <w:t>В первом примере имеется n = 6 шестерёнок, между ними m = 3 соединения. Все они будут вращаться, если запустить три шестерёнки с номерами 1, 4 и 6.</w:t>
      </w:r>
    </w:p>
    <w:p w14:paraId="04EFEC32" w14:textId="77777777" w:rsidR="00135EB9" w:rsidRDefault="00EC6026" w:rsidP="00EC6026">
      <w:pPr>
        <w:pStyle w:val="a4"/>
      </w:pPr>
      <w:r>
        <w:t xml:space="preserve">Во втором примере все шестерёнки вращаться не </w:t>
      </w:r>
      <w:r w:rsidR="00F644FC">
        <w:t>смогут</w:t>
      </w:r>
      <w:r>
        <w:t>, поэтому в ответе -1.</w:t>
      </w:r>
    </w:p>
    <w:p w14:paraId="0344E9AC" w14:textId="77777777" w:rsidR="00AE5986" w:rsidRDefault="00AE5986" w:rsidP="007237C6">
      <w:pPr>
        <w:pStyle w:val="a4"/>
      </w:pPr>
      <w:bookmarkStart w:id="0" w:name="_GoBack"/>
      <w:bookmarkEnd w:id="0"/>
    </w:p>
    <w:sectPr w:rsidR="00AE5986" w:rsidSect="000A10E3">
      <w:headerReference w:type="default" r:id="rId8"/>
      <w:footerReference w:type="default" r:id="rId9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B5457" w14:textId="77777777" w:rsidR="002D384F" w:rsidRDefault="002D384F" w:rsidP="00D41068">
      <w:r>
        <w:separator/>
      </w:r>
    </w:p>
  </w:endnote>
  <w:endnote w:type="continuationSeparator" w:id="0">
    <w:p w14:paraId="237A9259" w14:textId="77777777" w:rsidR="002D384F" w:rsidRDefault="002D384F" w:rsidP="00D4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CB30" w14:textId="77777777" w:rsidR="00595F9B" w:rsidRPr="00595F9B" w:rsidRDefault="00595F9B" w:rsidP="00595F9B">
    <w:pPr>
      <w:pStyle w:val="af2"/>
      <w:pBdr>
        <w:top w:val="single" w:sz="4" w:space="1" w:color="auto"/>
      </w:pBdr>
      <w:jc w:val="center"/>
    </w:pPr>
    <w:r>
      <w:t xml:space="preserve">Страница </w:t>
    </w:r>
    <w:r w:rsidR="00C225AA">
      <w:fldChar w:fldCharType="begin"/>
    </w:r>
    <w:r w:rsidR="00C225AA">
      <w:instrText xml:space="preserve"> PAGE  \* Arabic  \* MERGEFORMAT </w:instrText>
    </w:r>
    <w:r w:rsidR="00C225AA">
      <w:fldChar w:fldCharType="separate"/>
    </w:r>
    <w:r w:rsidR="00EA50AC">
      <w:rPr>
        <w:noProof/>
      </w:rPr>
      <w:t>4</w:t>
    </w:r>
    <w:r w:rsidR="00C225AA">
      <w:rPr>
        <w:noProof/>
      </w:rPr>
      <w:fldChar w:fldCharType="end"/>
    </w:r>
    <w:r>
      <w:t xml:space="preserve"> из </w:t>
    </w:r>
    <w:r w:rsidR="002D384F">
      <w:fldChar w:fldCharType="begin"/>
    </w:r>
    <w:r w:rsidR="002D384F">
      <w:instrText xml:space="preserve"> NUMPAGES  \* Arabic  \* MERGEFORMAT </w:instrText>
    </w:r>
    <w:r w:rsidR="002D384F">
      <w:fldChar w:fldCharType="separate"/>
    </w:r>
    <w:r w:rsidR="00EA50AC">
      <w:rPr>
        <w:noProof/>
      </w:rPr>
      <w:t>5</w:t>
    </w:r>
    <w:r w:rsidR="002D38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30153" w14:textId="77777777" w:rsidR="002D384F" w:rsidRDefault="002D384F" w:rsidP="00D41068">
      <w:r>
        <w:separator/>
      </w:r>
    </w:p>
  </w:footnote>
  <w:footnote w:type="continuationSeparator" w:id="0">
    <w:p w14:paraId="22BB86E9" w14:textId="77777777" w:rsidR="002D384F" w:rsidRDefault="002D384F" w:rsidP="00D4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DAB0D" w14:textId="77777777" w:rsidR="00473326" w:rsidRPr="00473326" w:rsidRDefault="00533599" w:rsidP="00533599">
    <w:pPr>
      <w:pBdr>
        <w:bottom w:val="single" w:sz="6" w:space="1" w:color="000000"/>
      </w:pBdr>
      <w:autoSpaceDE w:val="0"/>
      <w:autoSpaceDN w:val="0"/>
      <w:adjustRightInd w:val="0"/>
      <w:jc w:val="center"/>
      <w:rPr>
        <w:rFonts w:eastAsiaTheme="minorHAnsi"/>
        <w:color w:val="000000"/>
        <w:sz w:val="28"/>
        <w:szCs w:val="28"/>
        <w:lang w:eastAsia="en-US"/>
      </w:rPr>
    </w:pPr>
    <w:r w:rsidRPr="00473326">
      <w:rPr>
        <w:rFonts w:ascii="Calibri" w:eastAsiaTheme="minorHAnsi" w:hAnsi="Calibri" w:cs="Calibri"/>
        <w:color w:val="000000"/>
        <w:sz w:val="28"/>
        <w:szCs w:val="28"/>
        <w:lang w:eastAsia="en-US"/>
      </w:rPr>
      <w:t>Всероссийская</w:t>
    </w:r>
    <w:r w:rsidRPr="00473326">
      <w:rPr>
        <w:rFonts w:eastAsiaTheme="minorHAnsi"/>
        <w:b/>
        <w:bCs/>
        <w:color w:val="000000"/>
        <w:sz w:val="28"/>
        <w:szCs w:val="28"/>
        <w:lang w:eastAsia="en-US"/>
      </w:rPr>
      <w:t xml:space="preserve"> </w:t>
    </w:r>
    <w:r w:rsidRPr="00473326">
      <w:rPr>
        <w:rFonts w:ascii="Calibri" w:eastAsiaTheme="minorHAnsi" w:hAnsi="Calibri" w:cs="Calibri"/>
        <w:color w:val="000000"/>
        <w:sz w:val="28"/>
        <w:szCs w:val="28"/>
        <w:lang w:eastAsia="en-US"/>
      </w:rPr>
      <w:t>олимпиада</w:t>
    </w:r>
    <w:r w:rsidRPr="00473326">
      <w:rPr>
        <w:rFonts w:eastAsiaTheme="minorHAnsi"/>
        <w:color w:val="000000"/>
        <w:sz w:val="28"/>
        <w:szCs w:val="28"/>
        <w:lang w:eastAsia="en-US"/>
      </w:rPr>
      <w:t xml:space="preserve"> </w:t>
    </w:r>
    <w:r w:rsidRPr="00473326">
      <w:rPr>
        <w:rFonts w:ascii="Calibri" w:eastAsiaTheme="minorHAnsi" w:hAnsi="Calibri" w:cs="Calibri"/>
        <w:color w:val="000000"/>
        <w:sz w:val="28"/>
        <w:szCs w:val="28"/>
        <w:lang w:eastAsia="en-US"/>
      </w:rPr>
      <w:t>школьников</w:t>
    </w:r>
    <w:r w:rsidRPr="00473326">
      <w:rPr>
        <w:rFonts w:eastAsiaTheme="minorHAnsi"/>
        <w:color w:val="000000"/>
        <w:sz w:val="28"/>
        <w:szCs w:val="28"/>
        <w:lang w:eastAsia="en-US"/>
      </w:rPr>
      <w:t xml:space="preserve"> </w:t>
    </w:r>
    <w:r w:rsidRPr="00473326">
      <w:rPr>
        <w:rFonts w:ascii="Calibri" w:eastAsiaTheme="minorHAnsi" w:hAnsi="Calibri" w:cs="Calibri"/>
        <w:color w:val="000000"/>
        <w:sz w:val="28"/>
        <w:szCs w:val="28"/>
        <w:lang w:eastAsia="en-US"/>
      </w:rPr>
      <w:t>по</w:t>
    </w:r>
    <w:r w:rsidRPr="00473326">
      <w:rPr>
        <w:rFonts w:eastAsiaTheme="minorHAnsi"/>
        <w:color w:val="000000"/>
        <w:sz w:val="28"/>
        <w:szCs w:val="28"/>
        <w:lang w:eastAsia="en-US"/>
      </w:rPr>
      <w:t xml:space="preserve"> </w:t>
    </w:r>
    <w:r w:rsidRPr="00473326">
      <w:rPr>
        <w:rFonts w:ascii="Calibri" w:eastAsiaTheme="minorHAnsi" w:hAnsi="Calibri" w:cs="Calibri"/>
        <w:color w:val="000000"/>
        <w:sz w:val="28"/>
        <w:szCs w:val="28"/>
        <w:lang w:eastAsia="en-US"/>
      </w:rPr>
      <w:t>информатике</w:t>
    </w:r>
    <w:r w:rsidRPr="00473326">
      <w:rPr>
        <w:rFonts w:eastAsiaTheme="minorHAnsi"/>
        <w:color w:val="000000"/>
        <w:sz w:val="28"/>
        <w:szCs w:val="28"/>
        <w:lang w:eastAsia="en-US"/>
      </w:rPr>
      <w:t xml:space="preserve"> (</w:t>
    </w:r>
    <w:r w:rsidRPr="00473326">
      <w:rPr>
        <w:rFonts w:ascii="Calibri" w:eastAsiaTheme="minorHAnsi" w:hAnsi="Calibri" w:cs="Calibri"/>
        <w:color w:val="000000"/>
        <w:sz w:val="28"/>
        <w:szCs w:val="28"/>
        <w:lang w:eastAsia="en-US"/>
      </w:rPr>
      <w:t>муниципальный</w:t>
    </w:r>
    <w:r w:rsidRPr="00473326">
      <w:rPr>
        <w:rFonts w:eastAsiaTheme="minorHAnsi"/>
        <w:color w:val="000000"/>
        <w:sz w:val="28"/>
        <w:szCs w:val="28"/>
        <w:lang w:eastAsia="en-US"/>
      </w:rPr>
      <w:t xml:space="preserve"> </w:t>
    </w:r>
    <w:r w:rsidRPr="00473326">
      <w:rPr>
        <w:rFonts w:ascii="Calibri" w:eastAsiaTheme="minorHAnsi" w:hAnsi="Calibri" w:cs="Calibri"/>
        <w:color w:val="000000"/>
        <w:sz w:val="28"/>
        <w:szCs w:val="28"/>
        <w:lang w:eastAsia="en-US"/>
      </w:rPr>
      <w:t>этап</w:t>
    </w:r>
    <w:r w:rsidRPr="00473326">
      <w:rPr>
        <w:rFonts w:eastAsiaTheme="minorHAnsi"/>
        <w:color w:val="000000"/>
        <w:sz w:val="28"/>
        <w:szCs w:val="28"/>
        <w:lang w:eastAsia="en-US"/>
      </w:rPr>
      <w:t>)</w:t>
    </w:r>
  </w:p>
  <w:p w14:paraId="5D27D575" w14:textId="4504C873" w:rsidR="00595F9B" w:rsidRPr="00533599" w:rsidRDefault="00533599" w:rsidP="00533599">
    <w:pPr>
      <w:pBdr>
        <w:bottom w:val="single" w:sz="6" w:space="1" w:color="000000"/>
      </w:pBdr>
      <w:autoSpaceDE w:val="0"/>
      <w:autoSpaceDN w:val="0"/>
      <w:adjustRightInd w:val="0"/>
      <w:jc w:val="center"/>
    </w:pPr>
    <w:r w:rsidRPr="00533599">
      <w:rPr>
        <w:rFonts w:eastAsiaTheme="minorHAnsi"/>
        <w:color w:val="000000"/>
        <w:sz w:val="20"/>
        <w:szCs w:val="20"/>
        <w:lang w:eastAsia="en-US"/>
      </w:rPr>
      <w:t>201</w:t>
    </w:r>
    <w:r>
      <w:rPr>
        <w:rFonts w:eastAsiaTheme="minorHAnsi"/>
        <w:color w:val="000000"/>
        <w:sz w:val="20"/>
        <w:szCs w:val="20"/>
        <w:lang w:eastAsia="en-US"/>
      </w:rPr>
      <w:t>9</w:t>
    </w:r>
    <w:r w:rsidR="006900CE">
      <w:rPr>
        <w:rFonts w:eastAsiaTheme="minorHAnsi"/>
        <w:color w:val="000000"/>
        <w:sz w:val="20"/>
        <w:szCs w:val="20"/>
        <w:lang w:eastAsia="en-US"/>
      </w:rPr>
      <w:t>-2020 учебный</w:t>
    </w:r>
    <w:r w:rsidRPr="00533599">
      <w:rPr>
        <w:rFonts w:eastAsiaTheme="minorHAnsi"/>
        <w:color w:val="000000"/>
        <w:sz w:val="20"/>
        <w:szCs w:val="20"/>
        <w:lang w:eastAsia="en-US"/>
      </w:rPr>
      <w:t xml:space="preserve"> </w:t>
    </w:r>
    <w:r w:rsidRPr="00533599">
      <w:rPr>
        <w:rFonts w:ascii="Calibri" w:eastAsiaTheme="minorHAnsi" w:hAnsi="Calibri" w:cs="Calibri"/>
        <w:color w:val="000000"/>
        <w:sz w:val="20"/>
        <w:szCs w:val="20"/>
        <w:lang w:eastAsia="en-US"/>
      </w:rPr>
      <w:t>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BC0CB8AC"/>
    <w:name w:val="WW8Num1"/>
    <w:lvl w:ilvl="0">
      <w:start w:val="5"/>
      <w:numFmt w:val="decimal"/>
      <w:lvlText w:val="Задача 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DBA5B6C"/>
    <w:multiLevelType w:val="hybridMultilevel"/>
    <w:tmpl w:val="24624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C4614E"/>
    <w:multiLevelType w:val="multilevel"/>
    <w:tmpl w:val="EA28AE7E"/>
    <w:lvl w:ilvl="0">
      <w:start w:val="1"/>
      <w:numFmt w:val="decimal"/>
      <w:lvlText w:val="Задача 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3F35E9"/>
    <w:multiLevelType w:val="hybridMultilevel"/>
    <w:tmpl w:val="3846647A"/>
    <w:name w:val="WW8Num12"/>
    <w:lvl w:ilvl="0" w:tplc="1AB889F2">
      <w:start w:val="1"/>
      <w:numFmt w:val="decimal"/>
      <w:pStyle w:val="a"/>
      <w:lvlText w:val="Задач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682"/>
    <w:rsid w:val="00051036"/>
    <w:rsid w:val="00075314"/>
    <w:rsid w:val="000A10E3"/>
    <w:rsid w:val="001077D2"/>
    <w:rsid w:val="00135EB9"/>
    <w:rsid w:val="001A3277"/>
    <w:rsid w:val="001B2661"/>
    <w:rsid w:val="001B793C"/>
    <w:rsid w:val="001C4682"/>
    <w:rsid w:val="001D3A6D"/>
    <w:rsid w:val="001D64AC"/>
    <w:rsid w:val="00213698"/>
    <w:rsid w:val="00215F24"/>
    <w:rsid w:val="00270CAB"/>
    <w:rsid w:val="00276362"/>
    <w:rsid w:val="002D384F"/>
    <w:rsid w:val="002D79E2"/>
    <w:rsid w:val="003B7175"/>
    <w:rsid w:val="004054CC"/>
    <w:rsid w:val="00473326"/>
    <w:rsid w:val="004A3667"/>
    <w:rsid w:val="004E5F96"/>
    <w:rsid w:val="00523E4C"/>
    <w:rsid w:val="00533599"/>
    <w:rsid w:val="00566B5A"/>
    <w:rsid w:val="00595F9B"/>
    <w:rsid w:val="005A6202"/>
    <w:rsid w:val="005D3C09"/>
    <w:rsid w:val="006035A0"/>
    <w:rsid w:val="0064643E"/>
    <w:rsid w:val="00647DA2"/>
    <w:rsid w:val="00666DCA"/>
    <w:rsid w:val="00685C04"/>
    <w:rsid w:val="006900CE"/>
    <w:rsid w:val="00693AAD"/>
    <w:rsid w:val="00693CC7"/>
    <w:rsid w:val="006F5451"/>
    <w:rsid w:val="007237C6"/>
    <w:rsid w:val="007952E9"/>
    <w:rsid w:val="007A6C08"/>
    <w:rsid w:val="007E1957"/>
    <w:rsid w:val="007F495C"/>
    <w:rsid w:val="00835176"/>
    <w:rsid w:val="00842F1C"/>
    <w:rsid w:val="00853DBB"/>
    <w:rsid w:val="00871649"/>
    <w:rsid w:val="008D4596"/>
    <w:rsid w:val="0096708E"/>
    <w:rsid w:val="009777A0"/>
    <w:rsid w:val="009834FA"/>
    <w:rsid w:val="009B30BA"/>
    <w:rsid w:val="00AE0838"/>
    <w:rsid w:val="00AE5986"/>
    <w:rsid w:val="00B16B93"/>
    <w:rsid w:val="00BD4279"/>
    <w:rsid w:val="00C0528F"/>
    <w:rsid w:val="00C20222"/>
    <w:rsid w:val="00C225AA"/>
    <w:rsid w:val="00C87F45"/>
    <w:rsid w:val="00CA497A"/>
    <w:rsid w:val="00D11C82"/>
    <w:rsid w:val="00D41068"/>
    <w:rsid w:val="00D9460E"/>
    <w:rsid w:val="00DB29C6"/>
    <w:rsid w:val="00DE5F68"/>
    <w:rsid w:val="00DE65C4"/>
    <w:rsid w:val="00E46B05"/>
    <w:rsid w:val="00E52DA6"/>
    <w:rsid w:val="00E765C6"/>
    <w:rsid w:val="00EA50AC"/>
    <w:rsid w:val="00EC6026"/>
    <w:rsid w:val="00F06CAA"/>
    <w:rsid w:val="00F41AAC"/>
    <w:rsid w:val="00F44C7F"/>
    <w:rsid w:val="00F644FC"/>
    <w:rsid w:val="00F65D0E"/>
    <w:rsid w:val="00F66E39"/>
    <w:rsid w:val="00FE7051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DE581"/>
  <w15:docId w15:val="{000AEAB3-62D2-4266-8ED8-BBC73E5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DE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646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задачи"/>
    <w:basedOn w:val="a0"/>
    <w:link w:val="a5"/>
    <w:rsid w:val="00D41068"/>
    <w:pPr>
      <w:spacing w:before="120"/>
      <w:ind w:firstLine="397"/>
      <w:jc w:val="both"/>
    </w:pPr>
  </w:style>
  <w:style w:type="paragraph" w:customStyle="1" w:styleId="a">
    <w:name w:val="Название задачи"/>
    <w:basedOn w:val="a0"/>
    <w:next w:val="a4"/>
    <w:autoRedefine/>
    <w:rsid w:val="00DE5F68"/>
    <w:pPr>
      <w:pageBreakBefore/>
      <w:numPr>
        <w:numId w:val="3"/>
      </w:numPr>
      <w:spacing w:before="60" w:after="120"/>
      <w:ind w:left="357" w:hanging="357"/>
    </w:pPr>
    <w:rPr>
      <w:rFonts w:ascii="Arial" w:hAnsi="Arial"/>
      <w:b/>
      <w:sz w:val="32"/>
    </w:rPr>
  </w:style>
  <w:style w:type="paragraph" w:customStyle="1" w:styleId="a6">
    <w:name w:val="Раздел задачи"/>
    <w:basedOn w:val="a0"/>
    <w:next w:val="a4"/>
    <w:rsid w:val="00DE5F68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a7">
    <w:name w:val="Пример"/>
    <w:basedOn w:val="a4"/>
    <w:link w:val="a8"/>
    <w:rsid w:val="00DE5F68"/>
    <w:pPr>
      <w:spacing w:before="0"/>
      <w:ind w:firstLine="0"/>
      <w:jc w:val="left"/>
    </w:pPr>
    <w:rPr>
      <w:rFonts w:ascii="Courier New" w:hAnsi="Courier New"/>
      <w:sz w:val="22"/>
      <w:lang w:val="en-US"/>
    </w:rPr>
  </w:style>
  <w:style w:type="paragraph" w:customStyle="1" w:styleId="a9">
    <w:name w:val="Заголовок примера"/>
    <w:basedOn w:val="a4"/>
    <w:rsid w:val="00DE5F68"/>
    <w:pPr>
      <w:ind w:firstLine="0"/>
      <w:jc w:val="center"/>
    </w:pPr>
    <w:rPr>
      <w:rFonts w:ascii="Courier New" w:hAnsi="Courier New"/>
      <w:b/>
      <w:sz w:val="22"/>
      <w:lang w:val="en-US"/>
    </w:rPr>
  </w:style>
  <w:style w:type="paragraph" w:customStyle="1" w:styleId="aa">
    <w:name w:val="Ограничения"/>
    <w:basedOn w:val="a4"/>
    <w:link w:val="ab"/>
    <w:rsid w:val="00DE5F68"/>
    <w:pPr>
      <w:spacing w:before="0"/>
      <w:ind w:firstLine="0"/>
    </w:pPr>
    <w:rPr>
      <w:sz w:val="22"/>
    </w:rPr>
  </w:style>
  <w:style w:type="character" w:customStyle="1" w:styleId="a5">
    <w:name w:val="Текст задачи Знак"/>
    <w:link w:val="a4"/>
    <w:rsid w:val="00D410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ример Знак"/>
    <w:link w:val="a7"/>
    <w:rsid w:val="00DE5F68"/>
    <w:rPr>
      <w:rFonts w:ascii="Courier New" w:eastAsia="Times New Roman" w:hAnsi="Courier New" w:cs="Times New Roman"/>
      <w:szCs w:val="24"/>
      <w:lang w:val="en-US" w:eastAsia="ru-RU"/>
    </w:rPr>
  </w:style>
  <w:style w:type="character" w:customStyle="1" w:styleId="ab">
    <w:name w:val="Ограничения Знак"/>
    <w:basedOn w:val="a5"/>
    <w:link w:val="aa"/>
    <w:rsid w:val="00DE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lemStatement">
    <w:name w:val="Problem Statement"/>
    <w:basedOn w:val="a0"/>
    <w:link w:val="ProblemStatement0"/>
    <w:rsid w:val="00DE5F68"/>
    <w:pPr>
      <w:ind w:firstLine="709"/>
      <w:jc w:val="both"/>
    </w:pPr>
  </w:style>
  <w:style w:type="character" w:customStyle="1" w:styleId="ProblemStatement0">
    <w:name w:val="Problem Statement Знак"/>
    <w:link w:val="ProblemStatement"/>
    <w:rsid w:val="00DE5F68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одзадача"/>
    <w:basedOn w:val="a6"/>
    <w:qFormat/>
    <w:rsid w:val="00DE5F68"/>
    <w:rPr>
      <w:sz w:val="24"/>
    </w:rPr>
  </w:style>
  <w:style w:type="paragraph" w:customStyle="1" w:styleId="ad">
    <w:name w:val="Последнее ограничение"/>
    <w:basedOn w:val="aa"/>
    <w:qFormat/>
    <w:rsid w:val="00DE5F68"/>
    <w:pPr>
      <w:spacing w:after="120"/>
    </w:pPr>
  </w:style>
  <w:style w:type="character" w:customStyle="1" w:styleId="ae">
    <w:name w:val="Английское выделение"/>
    <w:basedOn w:val="a8"/>
    <w:uiPriority w:val="1"/>
    <w:qFormat/>
    <w:rsid w:val="00DE5F68"/>
    <w:rPr>
      <w:rFonts w:ascii="Courier New" w:eastAsia="Times New Roman" w:hAnsi="Courier New" w:cs="Times New Roman"/>
      <w:sz w:val="22"/>
      <w:szCs w:val="24"/>
      <w:lang w:val="en-US" w:eastAsia="ru-RU"/>
    </w:rPr>
  </w:style>
  <w:style w:type="character" w:customStyle="1" w:styleId="20">
    <w:name w:val="Заголовок 2 Знак"/>
    <w:basedOn w:val="a1"/>
    <w:link w:val="2"/>
    <w:uiPriority w:val="9"/>
    <w:rsid w:val="00646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">
    <w:name w:val="Table Grid"/>
    <w:basedOn w:val="a2"/>
    <w:uiPriority w:val="59"/>
    <w:rsid w:val="0064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0"/>
    <w:link w:val="af1"/>
    <w:uiPriority w:val="99"/>
    <w:unhideWhenUsed/>
    <w:rsid w:val="00D410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41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D4106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D410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laceholder Text"/>
    <w:basedOn w:val="a1"/>
    <w:uiPriority w:val="99"/>
    <w:semiHidden/>
    <w:rsid w:val="009777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ing\Olimp2019m\tasks_temp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C72E-0C0C-40E2-8E8A-65F8A732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tasks_templ</Template>
  <TotalTime>1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anubis</dc:creator>
  <cp:lastModifiedBy>CyberHeart</cp:lastModifiedBy>
  <cp:revision>3</cp:revision>
  <dcterms:created xsi:type="dcterms:W3CDTF">2019-10-14T06:00:00Z</dcterms:created>
  <dcterms:modified xsi:type="dcterms:W3CDTF">2019-10-14T07:23:00Z</dcterms:modified>
</cp:coreProperties>
</file>